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664FC" w14:textId="77777777" w:rsidR="0044017A" w:rsidRPr="00850D46" w:rsidRDefault="0044017A" w:rsidP="0044017A">
      <w:pPr>
        <w:pStyle w:val="Header"/>
        <w:spacing w:before="100" w:beforeAutospacing="1" w:after="120"/>
        <w:jc w:val="center"/>
        <w:rPr>
          <w:rFonts w:ascii="Arial" w:hAnsi="Arial" w:cs="Arial"/>
          <w:b/>
          <w:color w:val="FF0000"/>
          <w:sz w:val="40"/>
          <w:szCs w:val="40"/>
        </w:rPr>
      </w:pPr>
      <w:bookmarkStart w:id="0" w:name="_Hlk535920224"/>
      <w:r w:rsidRPr="00850D46">
        <w:rPr>
          <w:rFonts w:ascii="Arial" w:hAnsi="Arial" w:cs="Arial"/>
          <w:b/>
          <w:color w:val="FF0000"/>
          <w:sz w:val="40"/>
          <w:szCs w:val="40"/>
        </w:rPr>
        <w:t>{COMPANY NAME}</w:t>
      </w:r>
    </w:p>
    <w:p w14:paraId="30E1FF55" w14:textId="70515C01" w:rsidR="0044017A" w:rsidRPr="0044017A" w:rsidRDefault="0044017A" w:rsidP="0044017A">
      <w:pPr>
        <w:pStyle w:val="Header"/>
        <w:jc w:val="center"/>
        <w:rPr>
          <w:rFonts w:ascii="Arial" w:hAnsi="Arial" w:cs="Arial"/>
          <w:b/>
          <w:sz w:val="28"/>
          <w:szCs w:val="28"/>
        </w:rPr>
      </w:pPr>
      <w:r>
        <w:rPr>
          <w:rFonts w:ascii="Arial" w:hAnsi="Arial" w:cs="Arial"/>
          <w:b/>
          <w:sz w:val="28"/>
          <w:szCs w:val="28"/>
        </w:rPr>
        <w:t>Cell Phone Policy</w:t>
      </w:r>
    </w:p>
    <w:p w14:paraId="370B0BF4" w14:textId="77777777" w:rsidR="0044017A" w:rsidRDefault="0044017A"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b/>
          <w:color w:val="FF0000"/>
          <w:sz w:val="24"/>
          <w:szCs w:val="24"/>
        </w:rPr>
      </w:pPr>
    </w:p>
    <w:p w14:paraId="479D4A39" w14:textId="690D1C7E" w:rsidR="004555D4" w:rsidRPr="0044017A" w:rsidRDefault="00850D46"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4017A">
        <w:rPr>
          <w:rFonts w:ascii="Times New Roman" w:eastAsia="Times New Roman" w:hAnsi="Times New Roman" w:cs="Times New Roman"/>
          <w:b/>
          <w:color w:val="FF0000"/>
          <w:sz w:val="24"/>
          <w:szCs w:val="24"/>
        </w:rPr>
        <w:t>{COMPANY NAME}</w:t>
      </w:r>
      <w:r w:rsidR="004555D4" w:rsidRPr="0044017A">
        <w:rPr>
          <w:rFonts w:ascii="Times New Roman" w:eastAsia="Times New Roman" w:hAnsi="Times New Roman" w:cs="Times New Roman"/>
          <w:color w:val="FF0000"/>
          <w:sz w:val="24"/>
          <w:szCs w:val="24"/>
        </w:rPr>
        <w:t xml:space="preserve"> </w:t>
      </w:r>
      <w:r w:rsidR="004555D4" w:rsidRPr="0044017A">
        <w:rPr>
          <w:rFonts w:ascii="Times New Roman" w:eastAsia="Times New Roman" w:hAnsi="Times New Roman" w:cs="Times New Roman"/>
          <w:sz w:val="24"/>
          <w:szCs w:val="24"/>
        </w:rPr>
        <w:t>prohibits the use of</w:t>
      </w:r>
      <w:r w:rsidR="00674F52" w:rsidRPr="0044017A">
        <w:rPr>
          <w:rFonts w:ascii="Times New Roman" w:eastAsia="Times New Roman" w:hAnsi="Times New Roman" w:cs="Times New Roman"/>
          <w:sz w:val="24"/>
          <w:szCs w:val="24"/>
        </w:rPr>
        <w:t xml:space="preserve"> </w:t>
      </w:r>
      <w:r w:rsidR="004555D4" w:rsidRPr="0044017A">
        <w:rPr>
          <w:rFonts w:ascii="Times New Roman" w:eastAsia="Times New Roman" w:hAnsi="Times New Roman" w:cs="Times New Roman"/>
          <w:sz w:val="24"/>
          <w:szCs w:val="24"/>
        </w:rPr>
        <w:t>cell phones on the jobsite for personal use.</w:t>
      </w:r>
    </w:p>
    <w:p w14:paraId="783557ED"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317B1C87"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4017A">
        <w:rPr>
          <w:rFonts w:ascii="Times New Roman" w:eastAsia="Times New Roman" w:hAnsi="Times New Roman" w:cs="Times New Roman"/>
          <w:sz w:val="24"/>
          <w:szCs w:val="24"/>
        </w:rPr>
        <w:t>It is in the best interest of everyone on the project that the distraction of a cell phone is kept off the jobsite. This policy applies to all field personnel, including operators.</w:t>
      </w:r>
    </w:p>
    <w:p w14:paraId="5B024394"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00E76B1F" w14:textId="0F4AFCAF"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4017A">
        <w:rPr>
          <w:rFonts w:ascii="Times New Roman" w:eastAsia="Times New Roman" w:hAnsi="Times New Roman" w:cs="Times New Roman"/>
          <w:sz w:val="24"/>
          <w:szCs w:val="24"/>
        </w:rPr>
        <w:t xml:space="preserve">Cell phones may be used on </w:t>
      </w:r>
      <w:proofErr w:type="gramStart"/>
      <w:r w:rsidRPr="0044017A">
        <w:rPr>
          <w:rFonts w:ascii="Times New Roman" w:eastAsia="Times New Roman" w:hAnsi="Times New Roman" w:cs="Times New Roman"/>
          <w:sz w:val="24"/>
          <w:szCs w:val="24"/>
        </w:rPr>
        <w:t>breaks</w:t>
      </w:r>
      <w:r w:rsidR="0044017A">
        <w:rPr>
          <w:rFonts w:ascii="Times New Roman" w:eastAsia="Times New Roman" w:hAnsi="Times New Roman" w:cs="Times New Roman"/>
          <w:sz w:val="24"/>
          <w:szCs w:val="24"/>
        </w:rPr>
        <w:t>,</w:t>
      </w:r>
      <w:r w:rsidR="004F1B76">
        <w:rPr>
          <w:rFonts w:ascii="Times New Roman" w:eastAsia="Times New Roman" w:hAnsi="Times New Roman" w:cs="Times New Roman"/>
          <w:sz w:val="24"/>
          <w:szCs w:val="24"/>
        </w:rPr>
        <w:t xml:space="preserve"> </w:t>
      </w:r>
      <w:bookmarkStart w:id="1" w:name="_GoBack"/>
      <w:bookmarkEnd w:id="1"/>
      <w:r w:rsidRPr="0044017A">
        <w:rPr>
          <w:rFonts w:ascii="Times New Roman" w:eastAsia="Times New Roman" w:hAnsi="Times New Roman" w:cs="Times New Roman"/>
          <w:sz w:val="24"/>
          <w:szCs w:val="24"/>
        </w:rPr>
        <w:t>but</w:t>
      </w:r>
      <w:proofErr w:type="gramEnd"/>
      <w:r w:rsidRPr="0044017A">
        <w:rPr>
          <w:rFonts w:ascii="Times New Roman" w:eastAsia="Times New Roman" w:hAnsi="Times New Roman" w:cs="Times New Roman"/>
          <w:sz w:val="24"/>
          <w:szCs w:val="24"/>
        </w:rPr>
        <w:t xml:space="preserve"> must be kept in the break area or employee’s vehicle.</w:t>
      </w:r>
    </w:p>
    <w:p w14:paraId="49053C62"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68EA5750"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4017A">
        <w:rPr>
          <w:rFonts w:ascii="Times New Roman" w:eastAsia="Times New Roman" w:hAnsi="Times New Roman" w:cs="Times New Roman"/>
          <w:sz w:val="24"/>
          <w:szCs w:val="24"/>
        </w:rPr>
        <w:t>Special circumstances may require the need to have a cell phone while working on the jobsite. In this situation, you need to receive written permission from your supervisor.</w:t>
      </w:r>
    </w:p>
    <w:p w14:paraId="012489F5"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71CD3313"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4017A">
        <w:rPr>
          <w:rFonts w:ascii="Times New Roman" w:eastAsia="Times New Roman" w:hAnsi="Times New Roman" w:cs="Times New Roman"/>
          <w:sz w:val="24"/>
          <w:szCs w:val="24"/>
        </w:rPr>
        <w:t>In case of emergency, a call can be placed to your jobsite supervisor’s company cell phone, or to the office and the information will be relayed to your supervisor.</w:t>
      </w:r>
    </w:p>
    <w:p w14:paraId="76DE089C"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3EFD317F" w14:textId="1FF845DC" w:rsidR="004555D4" w:rsidRPr="0044017A" w:rsidRDefault="00850D46"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4017A">
        <w:rPr>
          <w:rFonts w:ascii="Times New Roman" w:eastAsia="Times New Roman" w:hAnsi="Times New Roman" w:cs="Times New Roman"/>
          <w:b/>
          <w:color w:val="FF0000"/>
          <w:sz w:val="24"/>
          <w:szCs w:val="24"/>
        </w:rPr>
        <w:t>{COMPANY NAME}</w:t>
      </w:r>
      <w:r w:rsidRPr="0044017A">
        <w:rPr>
          <w:rFonts w:ascii="Times New Roman" w:eastAsia="Times New Roman" w:hAnsi="Times New Roman" w:cs="Times New Roman"/>
          <w:color w:val="FF0000"/>
          <w:sz w:val="24"/>
          <w:szCs w:val="24"/>
        </w:rPr>
        <w:t xml:space="preserve"> </w:t>
      </w:r>
      <w:r w:rsidR="004555D4" w:rsidRPr="0044017A">
        <w:rPr>
          <w:rFonts w:ascii="Times New Roman" w:eastAsia="Times New Roman" w:hAnsi="Times New Roman" w:cs="Times New Roman"/>
          <w:sz w:val="24"/>
          <w:szCs w:val="24"/>
        </w:rPr>
        <w:t>employees are prohibited from sending and receiving text messages, checking, sending and receiving email, or using any interactive functions of their cell phone while operating any company vehicle or machinery.</w:t>
      </w:r>
    </w:p>
    <w:p w14:paraId="1260B379"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22D1F6BC"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4017A">
        <w:rPr>
          <w:rFonts w:ascii="Times New Roman" w:eastAsia="Times New Roman" w:hAnsi="Times New Roman" w:cs="Times New Roman"/>
          <w:sz w:val="24"/>
          <w:szCs w:val="24"/>
        </w:rPr>
        <w:t>Employees that violate this policy will be subject to disciplinary action up to and including termination of employment. Supervisors that fail to enforce this policy will also be subject to disciplinary action.</w:t>
      </w:r>
    </w:p>
    <w:p w14:paraId="6BF3529A"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70B4C2A5"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619C38F0" w14:textId="5E2DAC00" w:rsidR="004555D4" w:rsidRPr="0044017A" w:rsidRDefault="0044017A"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4017A">
        <w:rPr>
          <w:rFonts w:ascii="Times New Roman" w:eastAsia="Times New Roman" w:hAnsi="Times New Roman" w:cs="Times New Roman"/>
          <w:sz w:val="24"/>
          <w:szCs w:val="24"/>
        </w:rPr>
        <w:t xml:space="preserve">By signing this document, I certify that </w:t>
      </w:r>
      <w:r w:rsidR="004555D4" w:rsidRPr="0044017A">
        <w:rPr>
          <w:rFonts w:ascii="Times New Roman" w:eastAsia="Times New Roman" w:hAnsi="Times New Roman" w:cs="Times New Roman"/>
          <w:sz w:val="24"/>
          <w:szCs w:val="24"/>
        </w:rPr>
        <w:t>I have read and understand this policy.</w:t>
      </w:r>
      <w:r>
        <w:rPr>
          <w:rFonts w:ascii="Times New Roman" w:eastAsia="Times New Roman" w:hAnsi="Times New Roman" w:cs="Times New Roman"/>
          <w:sz w:val="24"/>
          <w:szCs w:val="24"/>
        </w:rPr>
        <w:t xml:space="preserve"> </w:t>
      </w:r>
    </w:p>
    <w:p w14:paraId="414138E9"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7E3127CB"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3ED09F31"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6477EBCC"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4017A">
        <w:rPr>
          <w:rFonts w:ascii="Times New Roman" w:eastAsia="Times New Roman" w:hAnsi="Times New Roman" w:cs="Times New Roman"/>
          <w:sz w:val="24"/>
          <w:szCs w:val="24"/>
        </w:rPr>
        <w:t>__________________________________________       ____________________________________</w:t>
      </w:r>
    </w:p>
    <w:p w14:paraId="679DD882"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4017A">
        <w:rPr>
          <w:rFonts w:ascii="Times New Roman" w:eastAsia="Times New Roman" w:hAnsi="Times New Roman" w:cs="Times New Roman"/>
          <w:sz w:val="24"/>
          <w:szCs w:val="24"/>
        </w:rPr>
        <w:t>Employee Name                                                               Date</w:t>
      </w:r>
    </w:p>
    <w:p w14:paraId="2D87E68B"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51A42AE0"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220DBF0D" w14:textId="77777777" w:rsidR="004555D4" w:rsidRPr="0044017A" w:rsidRDefault="004555D4" w:rsidP="004555D4">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44017A">
        <w:rPr>
          <w:rFonts w:ascii="Times New Roman" w:eastAsia="Times New Roman" w:hAnsi="Times New Roman" w:cs="Times New Roman"/>
          <w:sz w:val="24"/>
          <w:szCs w:val="24"/>
        </w:rPr>
        <w:t>__________________________________________</w:t>
      </w:r>
    </w:p>
    <w:p w14:paraId="72842455" w14:textId="046709E0" w:rsidR="00411085" w:rsidRPr="0044017A" w:rsidRDefault="004555D4" w:rsidP="004555D4">
      <w:pPr>
        <w:spacing w:after="0"/>
        <w:rPr>
          <w:rFonts w:ascii="Times New Roman" w:hAnsi="Times New Roman" w:cs="Times New Roman"/>
          <w:sz w:val="24"/>
          <w:szCs w:val="24"/>
        </w:rPr>
      </w:pPr>
      <w:r w:rsidRPr="0044017A">
        <w:rPr>
          <w:rFonts w:ascii="Times New Roman" w:eastAsia="Times New Roman" w:hAnsi="Times New Roman" w:cs="Times New Roman"/>
          <w:sz w:val="24"/>
          <w:szCs w:val="24"/>
        </w:rPr>
        <w:t>Employee Signature</w:t>
      </w:r>
      <w:bookmarkEnd w:id="0"/>
    </w:p>
    <w:sectPr w:rsidR="00411085" w:rsidRPr="0044017A" w:rsidSect="004555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AE4C7" w14:textId="77777777" w:rsidR="00AF432C" w:rsidRDefault="00AF432C" w:rsidP="004555D4">
      <w:pPr>
        <w:spacing w:after="0" w:line="240" w:lineRule="auto"/>
      </w:pPr>
      <w:r>
        <w:separator/>
      </w:r>
    </w:p>
  </w:endnote>
  <w:endnote w:type="continuationSeparator" w:id="0">
    <w:p w14:paraId="3B7A3B5B" w14:textId="77777777" w:rsidR="00AF432C" w:rsidRDefault="00AF432C" w:rsidP="0045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E26B" w14:textId="77777777" w:rsidR="00AF432C" w:rsidRDefault="00AF432C" w:rsidP="004555D4">
      <w:pPr>
        <w:spacing w:after="0" w:line="240" w:lineRule="auto"/>
      </w:pPr>
      <w:r>
        <w:separator/>
      </w:r>
    </w:p>
  </w:footnote>
  <w:footnote w:type="continuationSeparator" w:id="0">
    <w:p w14:paraId="1A591AE2" w14:textId="77777777" w:rsidR="00AF432C" w:rsidRDefault="00AF432C" w:rsidP="00455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D4"/>
    <w:rsid w:val="001C5218"/>
    <w:rsid w:val="00411085"/>
    <w:rsid w:val="0044017A"/>
    <w:rsid w:val="004555D4"/>
    <w:rsid w:val="004F1B76"/>
    <w:rsid w:val="00674F52"/>
    <w:rsid w:val="00850D46"/>
    <w:rsid w:val="008D131A"/>
    <w:rsid w:val="009E2B74"/>
    <w:rsid w:val="00AF432C"/>
    <w:rsid w:val="00BD3E45"/>
    <w:rsid w:val="00C24D17"/>
    <w:rsid w:val="00F1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FA64C4"/>
  <w15:chartTrackingRefBased/>
  <w15:docId w15:val="{3FCF09A4-9521-45F9-B337-0E6D3528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5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D4"/>
  </w:style>
  <w:style w:type="paragraph" w:styleId="Footer">
    <w:name w:val="footer"/>
    <w:basedOn w:val="Normal"/>
    <w:link w:val="FooterChar"/>
    <w:uiPriority w:val="99"/>
    <w:unhideWhenUsed/>
    <w:rsid w:val="004555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Price</dc:creator>
  <cp:keywords/>
  <dc:description/>
  <cp:lastModifiedBy>Ashley Aiken</cp:lastModifiedBy>
  <cp:revision>5</cp:revision>
  <cp:lastPrinted>2019-01-22T17:38:00Z</cp:lastPrinted>
  <dcterms:created xsi:type="dcterms:W3CDTF">2019-02-19T19:10:00Z</dcterms:created>
  <dcterms:modified xsi:type="dcterms:W3CDTF">2019-03-01T21:18:00Z</dcterms:modified>
</cp:coreProperties>
</file>